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B" w:rsidRPr="00946E9B" w:rsidRDefault="001653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444BC8" wp14:editId="4D1C324E">
            <wp:simplePos x="0" y="0"/>
            <wp:positionH relativeFrom="column">
              <wp:posOffset>0</wp:posOffset>
            </wp:positionH>
            <wp:positionV relativeFrom="paragraph">
              <wp:posOffset>-83185</wp:posOffset>
            </wp:positionV>
            <wp:extent cx="1243330" cy="1389380"/>
            <wp:effectExtent l="0" t="0" r="0" b="1270"/>
            <wp:wrapSquare wrapText="bothSides"/>
            <wp:docPr id="1" name="Picture 1" descr="C:\Users\emilie.gilde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e.gilde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7C">
        <w:rPr>
          <w:rFonts w:asciiTheme="majorHAnsi" w:hAnsiTheme="majorHAnsi"/>
          <w:noProof/>
          <w:sz w:val="24"/>
          <w:szCs w:val="24"/>
        </w:rPr>
        <w:t>BCCHEC</w:t>
      </w:r>
      <w:r w:rsidRPr="00946E9B">
        <w:rPr>
          <w:rFonts w:asciiTheme="majorHAnsi" w:hAnsiTheme="majorHAnsi"/>
          <w:sz w:val="24"/>
          <w:szCs w:val="24"/>
        </w:rPr>
        <w:t xml:space="preserve"> Notes</w:t>
      </w:r>
    </w:p>
    <w:p w:rsidR="0016539B" w:rsidRPr="00946E9B" w:rsidRDefault="001653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October 24</w:t>
      </w:r>
      <w:r w:rsidRPr="00946E9B">
        <w:rPr>
          <w:rFonts w:asciiTheme="majorHAnsi" w:hAnsiTheme="majorHAnsi"/>
          <w:sz w:val="24"/>
          <w:szCs w:val="24"/>
          <w:vertAlign w:val="superscript"/>
        </w:rPr>
        <w:t>th</w:t>
      </w:r>
      <w:r w:rsidRPr="00946E9B">
        <w:rPr>
          <w:rFonts w:asciiTheme="majorHAnsi" w:hAnsiTheme="majorHAnsi"/>
          <w:sz w:val="24"/>
          <w:szCs w:val="24"/>
        </w:rPr>
        <w:t xml:space="preserve">, 2016 </w:t>
      </w:r>
    </w:p>
    <w:p w:rsidR="00883D7C" w:rsidRDefault="001653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Baltimore City Health Department</w:t>
      </w:r>
      <w:bookmarkStart w:id="0" w:name="_GoBack"/>
      <w:bookmarkEnd w:id="0"/>
    </w:p>
    <w:p w:rsidR="0016539B" w:rsidRPr="00946E9B" w:rsidRDefault="00883D7C" w:rsidP="00037A3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Attendance: Toni </w:t>
      </w:r>
      <w:proofErr w:type="spellStart"/>
      <w:r>
        <w:rPr>
          <w:rFonts w:asciiTheme="majorHAnsi" w:hAnsiTheme="majorHAnsi"/>
          <w:sz w:val="24"/>
          <w:szCs w:val="24"/>
        </w:rPr>
        <w:t>Brafa-Fooksman</w:t>
      </w:r>
      <w:proofErr w:type="spellEnd"/>
      <w:r>
        <w:rPr>
          <w:rFonts w:asciiTheme="majorHAnsi" w:hAnsiTheme="majorHAnsi"/>
          <w:sz w:val="24"/>
          <w:szCs w:val="24"/>
        </w:rPr>
        <w:t xml:space="preserve">, James Zabora, Emilie Gilde, Rhonda Silva, Rebkha Atnafou, Lee Bone, </w:t>
      </w:r>
      <w:proofErr w:type="spellStart"/>
      <w:r>
        <w:rPr>
          <w:rFonts w:asciiTheme="majorHAnsi" w:hAnsiTheme="majorHAnsi"/>
          <w:sz w:val="24"/>
          <w:szCs w:val="24"/>
        </w:rPr>
        <w:t>LaVerne</w:t>
      </w:r>
      <w:proofErr w:type="spellEnd"/>
      <w:r>
        <w:rPr>
          <w:rFonts w:asciiTheme="majorHAnsi" w:hAnsiTheme="majorHAnsi"/>
          <w:sz w:val="24"/>
          <w:szCs w:val="24"/>
        </w:rPr>
        <w:t xml:space="preserve"> Perry, Rafael Guerrero-Preston, Norma Kanarek</w:t>
      </w:r>
    </w:p>
    <w:p w:rsidR="0016539B" w:rsidRPr="00946E9B" w:rsidRDefault="0016539B" w:rsidP="00037A37">
      <w:pPr>
        <w:rPr>
          <w:rFonts w:asciiTheme="majorHAnsi" w:hAnsiTheme="majorHAnsi"/>
          <w:b/>
          <w:sz w:val="24"/>
          <w:szCs w:val="24"/>
          <w:u w:val="single"/>
        </w:rPr>
      </w:pPr>
      <w:r w:rsidRPr="00946E9B">
        <w:rPr>
          <w:rFonts w:asciiTheme="majorHAnsi" w:hAnsiTheme="majorHAnsi"/>
          <w:b/>
          <w:sz w:val="24"/>
          <w:szCs w:val="24"/>
          <w:u w:val="single"/>
        </w:rPr>
        <w:t>Agenda Items</w:t>
      </w:r>
    </w:p>
    <w:p w:rsidR="0016539B" w:rsidRPr="00946E9B" w:rsidRDefault="0016539B" w:rsidP="00037A37">
      <w:pPr>
        <w:rPr>
          <w:rFonts w:asciiTheme="majorHAnsi" w:hAnsiTheme="majorHAnsi"/>
          <w:b/>
          <w:sz w:val="24"/>
          <w:szCs w:val="24"/>
        </w:rPr>
      </w:pPr>
      <w:r w:rsidRPr="00946E9B">
        <w:rPr>
          <w:rFonts w:asciiTheme="majorHAnsi" w:hAnsiTheme="majorHAnsi"/>
          <w:b/>
          <w:sz w:val="24"/>
          <w:szCs w:val="24"/>
        </w:rPr>
        <w:t>Welcome and Introductions</w:t>
      </w:r>
    </w:p>
    <w:p w:rsidR="0016539B" w:rsidRPr="00946E9B" w:rsidRDefault="0016539B" w:rsidP="00037A37">
      <w:pPr>
        <w:rPr>
          <w:rFonts w:asciiTheme="majorHAnsi" w:hAnsiTheme="majorHAnsi"/>
          <w:b/>
          <w:sz w:val="24"/>
          <w:szCs w:val="24"/>
        </w:rPr>
      </w:pPr>
      <w:r w:rsidRPr="00946E9B">
        <w:rPr>
          <w:rFonts w:asciiTheme="majorHAnsi" w:hAnsiTheme="majorHAnsi"/>
          <w:b/>
          <w:sz w:val="24"/>
          <w:szCs w:val="24"/>
        </w:rPr>
        <w:t>Coalition Business</w:t>
      </w:r>
    </w:p>
    <w:p w:rsidR="0016539B" w:rsidRPr="00946E9B" w:rsidRDefault="0016539B" w:rsidP="00037A3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Colorectal Screening Project with Park West</w:t>
      </w:r>
    </w:p>
    <w:p w:rsidR="0016539B" w:rsidRPr="00946E9B" w:rsidRDefault="0016539B" w:rsidP="00037A3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BCHD awarded $35,000 to work with FQHC’s in Park West Community</w:t>
      </w:r>
    </w:p>
    <w:p w:rsidR="0016539B" w:rsidRPr="00946E9B" w:rsidRDefault="0016539B" w:rsidP="00037A3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The purpose of this award is to increase colorectal cancer screening rates among the age appropriate patient populations served by health centers, regardless of insurance status.</w:t>
      </w:r>
    </w:p>
    <w:p w:rsidR="0016539B" w:rsidRPr="00946E9B" w:rsidRDefault="0016539B" w:rsidP="00037A3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BCHD will work in partnership with American Cancer Society and Urban Health</w:t>
      </w:r>
      <w:r w:rsidR="00FF4B36">
        <w:rPr>
          <w:rFonts w:asciiTheme="majorHAnsi" w:hAnsiTheme="majorHAnsi"/>
          <w:sz w:val="24"/>
          <w:szCs w:val="24"/>
        </w:rPr>
        <w:t xml:space="preserve"> Institute</w:t>
      </w:r>
    </w:p>
    <w:p w:rsidR="0016539B" w:rsidRPr="00946E9B" w:rsidRDefault="0016539B" w:rsidP="00037A3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 xml:space="preserve">Urban Health </w:t>
      </w:r>
      <w:r w:rsidR="00FF4B36">
        <w:rPr>
          <w:rFonts w:asciiTheme="majorHAnsi" w:hAnsiTheme="majorHAnsi"/>
          <w:sz w:val="24"/>
          <w:szCs w:val="24"/>
        </w:rPr>
        <w:t xml:space="preserve">Institute </w:t>
      </w:r>
      <w:r w:rsidRPr="00946E9B">
        <w:rPr>
          <w:rFonts w:asciiTheme="majorHAnsi" w:hAnsiTheme="majorHAnsi"/>
          <w:sz w:val="24"/>
          <w:szCs w:val="24"/>
        </w:rPr>
        <w:t>will be conducting outreach</w:t>
      </w:r>
      <w:r w:rsidR="00FF4B36">
        <w:rPr>
          <w:rFonts w:asciiTheme="majorHAnsi" w:hAnsiTheme="majorHAnsi"/>
          <w:sz w:val="24"/>
          <w:szCs w:val="24"/>
        </w:rPr>
        <w:t xml:space="preserve"> for colorectal cancer on the West side as part of a new grant they were awarded</w:t>
      </w:r>
    </w:p>
    <w:p w:rsidR="00946E9B" w:rsidRPr="00946E9B" w:rsidRDefault="00946E9B" w:rsidP="00037A3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Review of Resource Guide</w:t>
      </w:r>
    </w:p>
    <w:p w:rsidR="00946E9B" w:rsidRPr="00946E9B" w:rsidRDefault="00946E9B" w:rsidP="00037A3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Leukemia and Lymphoma Support Group information out of date</w:t>
      </w:r>
    </w:p>
    <w:p w:rsidR="00946E9B" w:rsidRPr="00946E9B" w:rsidRDefault="00946E9B" w:rsidP="00037A3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 xml:space="preserve">Will further review at Core Group meeting on </w:t>
      </w:r>
      <w:r w:rsidRPr="00946E9B">
        <w:rPr>
          <w:rFonts w:asciiTheme="majorHAnsi" w:hAnsiTheme="majorHAnsi"/>
          <w:color w:val="000000"/>
          <w:sz w:val="24"/>
          <w:szCs w:val="24"/>
        </w:rPr>
        <w:t>November 18th, from 8:30-10 am</w:t>
      </w:r>
    </w:p>
    <w:p w:rsidR="00946E9B" w:rsidRPr="00946E9B" w:rsidRDefault="00946E9B" w:rsidP="00037A37">
      <w:pPr>
        <w:spacing w:after="0"/>
        <w:rPr>
          <w:rFonts w:asciiTheme="majorHAnsi" w:hAnsiTheme="majorHAnsi"/>
          <w:b/>
          <w:sz w:val="24"/>
          <w:szCs w:val="24"/>
        </w:rPr>
      </w:pPr>
      <w:r w:rsidRPr="00946E9B">
        <w:rPr>
          <w:rFonts w:asciiTheme="majorHAnsi" w:hAnsiTheme="majorHAnsi"/>
          <w:b/>
          <w:sz w:val="24"/>
          <w:szCs w:val="24"/>
        </w:rPr>
        <w:t>“Precision Medicine Tools for Cancer Prevention and Control”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Rafael Guerrero-Preston, PhD, Assistant Professor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Johns Hopkins School of Medicine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Department of Otolaryngology Research</w:t>
      </w:r>
    </w:p>
    <w:p w:rsidR="00946E9B" w:rsidRPr="00946E9B" w:rsidRDefault="00946E9B" w:rsidP="00037A37">
      <w:pPr>
        <w:rPr>
          <w:rFonts w:asciiTheme="majorHAnsi" w:hAnsiTheme="majorHAnsi"/>
          <w:sz w:val="24"/>
          <w:szCs w:val="24"/>
        </w:rPr>
      </w:pPr>
    </w:p>
    <w:p w:rsidR="00946E9B" w:rsidRPr="00946E9B" w:rsidRDefault="00946E9B" w:rsidP="00037A37">
      <w:pPr>
        <w:spacing w:after="0"/>
        <w:rPr>
          <w:rFonts w:asciiTheme="majorHAnsi" w:hAnsiTheme="majorHAnsi"/>
          <w:b/>
          <w:sz w:val="24"/>
          <w:szCs w:val="24"/>
        </w:rPr>
      </w:pPr>
      <w:r w:rsidRPr="00946E9B">
        <w:rPr>
          <w:rFonts w:asciiTheme="majorHAnsi" w:hAnsiTheme="majorHAnsi"/>
          <w:b/>
          <w:sz w:val="24"/>
          <w:szCs w:val="24"/>
        </w:rPr>
        <w:t xml:space="preserve">“Decreasing Distress and Improving Quality of Life </w:t>
      </w:r>
      <w:proofErr w:type="gramStart"/>
      <w:r w:rsidRPr="00946E9B">
        <w:rPr>
          <w:rFonts w:asciiTheme="majorHAnsi" w:hAnsiTheme="majorHAnsi"/>
          <w:b/>
          <w:sz w:val="24"/>
          <w:szCs w:val="24"/>
        </w:rPr>
        <w:t>Among</w:t>
      </w:r>
      <w:proofErr w:type="gramEnd"/>
      <w:r w:rsidRPr="00946E9B">
        <w:rPr>
          <w:rFonts w:asciiTheme="majorHAnsi" w:hAnsiTheme="majorHAnsi"/>
          <w:b/>
          <w:sz w:val="24"/>
          <w:szCs w:val="24"/>
        </w:rPr>
        <w:t xml:space="preserve"> Newly Diagnosed African American Cancer Patients and Their Family Members”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James Zabora, ScD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 xml:space="preserve">Sidney Kimmel Comprehensive Cancer Center </w:t>
      </w:r>
    </w:p>
    <w:p w:rsidR="00946E9B" w:rsidRPr="00946E9B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Johns Hopkins Center to Reduce Cancer Disparities</w:t>
      </w:r>
    </w:p>
    <w:p w:rsidR="00D41885" w:rsidRDefault="00946E9B" w:rsidP="00037A37">
      <w:pPr>
        <w:spacing w:after="0"/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t>Director, Community Outreach &amp; Education</w:t>
      </w:r>
    </w:p>
    <w:p w:rsidR="001D386D" w:rsidRDefault="001D386D" w:rsidP="00037A37">
      <w:pPr>
        <w:spacing w:after="0"/>
        <w:rPr>
          <w:rFonts w:asciiTheme="majorHAnsi" w:hAnsiTheme="majorHAnsi"/>
          <w:sz w:val="24"/>
          <w:szCs w:val="24"/>
        </w:rPr>
      </w:pPr>
    </w:p>
    <w:p w:rsidR="00946E9B" w:rsidRDefault="001D386D" w:rsidP="00037A3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="00946E9B">
        <w:rPr>
          <w:rFonts w:asciiTheme="majorHAnsi" w:hAnsiTheme="majorHAnsi"/>
          <w:b/>
          <w:sz w:val="24"/>
          <w:szCs w:val="24"/>
        </w:rPr>
        <w:t>artner Updates</w:t>
      </w:r>
    </w:p>
    <w:p w:rsidR="00883D7C" w:rsidRDefault="00946E9B" w:rsidP="00037A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946E9B">
        <w:rPr>
          <w:rFonts w:asciiTheme="majorHAnsi" w:hAnsiTheme="majorHAnsi"/>
          <w:sz w:val="24"/>
          <w:szCs w:val="24"/>
        </w:rPr>
        <w:lastRenderedPageBreak/>
        <w:t xml:space="preserve">Rebkha Atnafou with the Urban Health Institute is looking to recruit survivors of colorectal cancer to complete a survey. Participants </w:t>
      </w:r>
      <w:proofErr w:type="gramStart"/>
      <w:r w:rsidRPr="00946E9B">
        <w:rPr>
          <w:rFonts w:asciiTheme="majorHAnsi" w:hAnsiTheme="majorHAnsi"/>
          <w:sz w:val="24"/>
          <w:szCs w:val="24"/>
        </w:rPr>
        <w:t>will be compensated</w:t>
      </w:r>
      <w:proofErr w:type="gramEnd"/>
      <w:r w:rsidRPr="00946E9B">
        <w:rPr>
          <w:rFonts w:asciiTheme="majorHAnsi" w:hAnsiTheme="majorHAnsi"/>
          <w:sz w:val="24"/>
          <w:szCs w:val="24"/>
        </w:rPr>
        <w:t>.</w:t>
      </w:r>
    </w:p>
    <w:p w:rsidR="00883D7C" w:rsidRDefault="00FF4B36" w:rsidP="00037A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Check out the Urban Health Institute’s new PSA at </w:t>
      </w:r>
      <w:hyperlink r:id="rId7" w:history="1">
        <w:r w:rsidRPr="00464C4F">
          <w:rPr>
            <w:rStyle w:val="Hyperlink"/>
            <w:rFonts w:asciiTheme="majorHAnsi" w:hAnsiTheme="majorHAnsi"/>
            <w:sz w:val="24"/>
            <w:szCs w:val="24"/>
          </w:rPr>
          <w:t>https://youtu.be/HeA7KgSQRtA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FF4B36" w:rsidRPr="00037A37" w:rsidRDefault="00FF4B36" w:rsidP="00037A37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037A37">
        <w:rPr>
          <w:rFonts w:asciiTheme="majorHAnsi" w:hAnsiTheme="majorHAnsi"/>
          <w:sz w:val="24"/>
          <w:szCs w:val="24"/>
        </w:rPr>
        <w:t>The core group will be meeting November 18</w:t>
      </w:r>
      <w:r w:rsidRPr="00037A37">
        <w:rPr>
          <w:rFonts w:asciiTheme="majorHAnsi" w:hAnsiTheme="majorHAnsi"/>
          <w:sz w:val="24"/>
          <w:szCs w:val="24"/>
          <w:vertAlign w:val="superscript"/>
        </w:rPr>
        <w:t>th</w:t>
      </w:r>
      <w:r w:rsidRPr="00037A37">
        <w:rPr>
          <w:rFonts w:asciiTheme="majorHAnsi" w:hAnsiTheme="majorHAnsi"/>
          <w:sz w:val="24"/>
          <w:szCs w:val="24"/>
        </w:rPr>
        <w:t xml:space="preserve"> 8:30-10:00 am at </w:t>
      </w:r>
      <w:r w:rsidR="00883D7C" w:rsidRPr="00037A37">
        <w:rPr>
          <w:rFonts w:asciiTheme="majorHAnsi" w:hAnsiTheme="majorHAnsi"/>
          <w:sz w:val="24"/>
          <w:szCs w:val="24"/>
        </w:rPr>
        <w:t>Baltimore City Cancer Program @ UMGCC (4538 Edmondson Ave., Baltimore, Maryland  21229)</w:t>
      </w:r>
      <w:r w:rsidRPr="00037A37">
        <w:rPr>
          <w:rFonts w:asciiTheme="majorHAnsi" w:hAnsiTheme="majorHAnsi"/>
          <w:sz w:val="24"/>
          <w:szCs w:val="24"/>
        </w:rPr>
        <w:t xml:space="preserve"> to plan for upcoming meetings, review potential funding opportunities for the coalition, and finalize the resource guide.  </w:t>
      </w:r>
    </w:p>
    <w:p w:rsidR="00FF4B36" w:rsidRPr="00037A37" w:rsidRDefault="00FF4B36" w:rsidP="00037A3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next coalition wide meeting will be in January 2017 – date/time/location TBD.</w:t>
      </w:r>
    </w:p>
    <w:p w:rsidR="00946E9B" w:rsidRPr="00946E9B" w:rsidRDefault="00946E9B" w:rsidP="00037A37">
      <w:pPr>
        <w:rPr>
          <w:rFonts w:asciiTheme="majorHAnsi" w:hAnsiTheme="majorHAnsi"/>
          <w:b/>
          <w:sz w:val="24"/>
          <w:szCs w:val="24"/>
        </w:rPr>
      </w:pPr>
    </w:p>
    <w:sectPr w:rsidR="00946E9B" w:rsidRPr="0094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5A6"/>
    <w:multiLevelType w:val="hybridMultilevel"/>
    <w:tmpl w:val="A9909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716EF"/>
    <w:multiLevelType w:val="hybridMultilevel"/>
    <w:tmpl w:val="27DC68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C51AE7"/>
    <w:multiLevelType w:val="hybridMultilevel"/>
    <w:tmpl w:val="21422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B"/>
    <w:rsid w:val="00037A37"/>
    <w:rsid w:val="000B6119"/>
    <w:rsid w:val="0016539B"/>
    <w:rsid w:val="001D386D"/>
    <w:rsid w:val="00883D7C"/>
    <w:rsid w:val="00946E9B"/>
    <w:rsid w:val="00963A99"/>
    <w:rsid w:val="00A74E9D"/>
    <w:rsid w:val="00BF0FAB"/>
    <w:rsid w:val="00D41885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4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4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4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HeA7KgSQ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Kristina</dc:creator>
  <cp:lastModifiedBy>Allen, Kristina</cp:lastModifiedBy>
  <cp:revision>4</cp:revision>
  <dcterms:created xsi:type="dcterms:W3CDTF">2016-11-03T12:43:00Z</dcterms:created>
  <dcterms:modified xsi:type="dcterms:W3CDTF">2016-12-08T13:28:00Z</dcterms:modified>
</cp:coreProperties>
</file>